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33" w:rsidRPr="00C04A6A" w:rsidRDefault="007B0CF1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 w:rsidRPr="00C04A6A">
        <w:rPr>
          <w:rFonts w:ascii="黑体" w:eastAsia="黑体" w:hAnsi="黑体" w:hint="eastAsia"/>
          <w:sz w:val="30"/>
          <w:szCs w:val="30"/>
        </w:rPr>
        <w:t>附件</w:t>
      </w:r>
      <w:r w:rsidR="00C04A6A" w:rsidRPr="00C04A6A">
        <w:rPr>
          <w:rFonts w:ascii="黑体" w:eastAsia="黑体" w:hAnsi="黑体"/>
          <w:sz w:val="30"/>
          <w:szCs w:val="30"/>
        </w:rPr>
        <w:t>2</w:t>
      </w:r>
      <w:r w:rsidRPr="00C04A6A">
        <w:rPr>
          <w:rFonts w:ascii="黑体" w:eastAsia="黑体" w:hAnsi="黑体" w:hint="eastAsia"/>
          <w:sz w:val="30"/>
          <w:szCs w:val="30"/>
        </w:rPr>
        <w:t xml:space="preserve">： </w:t>
      </w:r>
    </w:p>
    <w:p w:rsidR="005E7833" w:rsidRPr="00C04A6A" w:rsidRDefault="007B0CF1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6C50B0" w:rsidRPr="006C50B0">
        <w:rPr>
          <w:rFonts w:ascii="方正小标宋_GBK" w:eastAsia="方正小标宋_GBK" w:hint="eastAsia"/>
          <w:spacing w:val="-12"/>
          <w:sz w:val="32"/>
          <w:szCs w:val="32"/>
        </w:rPr>
        <w:t>水面垃圾起岸设施设置标准</w:t>
      </w:r>
      <w:bookmarkStart w:id="0" w:name="_GoBack"/>
      <w:bookmarkEnd w:id="0"/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》（征求意见稿）反馈意见表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</w:tbl>
    <w:p w:rsidR="005E7833" w:rsidRDefault="007B0CF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E7833" w:rsidRDefault="005E7833">
      <w:pPr>
        <w:jc w:val="left"/>
        <w:rPr>
          <w:szCs w:val="21"/>
        </w:rPr>
      </w:pP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E7833" w:rsidRDefault="007B0CF1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F95AD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E7833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7C" w:rsidRDefault="004A3C7C">
      <w:pPr>
        <w:spacing w:line="240" w:lineRule="auto"/>
      </w:pPr>
      <w:r>
        <w:separator/>
      </w:r>
    </w:p>
  </w:endnote>
  <w:endnote w:type="continuationSeparator" w:id="0">
    <w:p w:rsidR="004A3C7C" w:rsidRDefault="004A3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7C" w:rsidRDefault="004A3C7C">
      <w:r>
        <w:separator/>
      </w:r>
    </w:p>
  </w:footnote>
  <w:footnote w:type="continuationSeparator" w:id="0">
    <w:p w:rsidR="004A3C7C" w:rsidRDefault="004A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F0E40"/>
    <w:rsid w:val="00354588"/>
    <w:rsid w:val="00375FEA"/>
    <w:rsid w:val="00385915"/>
    <w:rsid w:val="003A07EC"/>
    <w:rsid w:val="00411C64"/>
    <w:rsid w:val="00414A58"/>
    <w:rsid w:val="00430D3C"/>
    <w:rsid w:val="004A3C7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6C50B0"/>
    <w:rsid w:val="0072021C"/>
    <w:rsid w:val="00721523"/>
    <w:rsid w:val="007B0CF1"/>
    <w:rsid w:val="007E1F9B"/>
    <w:rsid w:val="00857155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3C307A22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79194-FA02-464C-9965-DAB32C3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ewsmessage">
    <w:name w:val="news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692A-2A71-46B9-A5B2-2CD949A3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15</cp:revision>
  <cp:lastPrinted>2010-02-21T10:30:00Z</cp:lastPrinted>
  <dcterms:created xsi:type="dcterms:W3CDTF">2018-02-28T02:45:00Z</dcterms:created>
  <dcterms:modified xsi:type="dcterms:W3CDTF">2023-11-06T06:22:00Z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5CF89AAEA68246C486BCB37FA75D5130</vt:lpwstr>
  </property>
</Properties>
</file>